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735CC" w14:textId="6000A13B" w:rsidR="00980EB1" w:rsidRPr="00977501" w:rsidRDefault="00000000" w:rsidP="00980EB1">
      <w:pPr>
        <w:pStyle w:val="Heading1"/>
        <w:rPr>
          <w:sz w:val="44"/>
          <w:szCs w:val="44"/>
        </w:rPr>
      </w:pPr>
      <w:r w:rsidRPr="00977501">
        <w:rPr>
          <w:sz w:val="44"/>
          <w:szCs w:val="44"/>
        </w:rPr>
        <w:t xml:space="preserve">Property Features &amp; </w:t>
      </w:r>
      <w:r w:rsidR="00195474">
        <w:rPr>
          <w:sz w:val="44"/>
          <w:szCs w:val="44"/>
        </w:rPr>
        <w:t>Improvements</w:t>
      </w:r>
    </w:p>
    <w:p w14:paraId="439A0ED1" w14:textId="5653943E" w:rsidR="00977501" w:rsidRPr="00980EB1" w:rsidRDefault="00977501">
      <w:pPr>
        <w:pStyle w:val="Heading1"/>
        <w:rPr>
          <w:sz w:val="28"/>
          <w:szCs w:val="28"/>
        </w:rPr>
      </w:pPr>
      <w:r w:rsidRPr="00980EB1">
        <w:rPr>
          <w:sz w:val="28"/>
          <w:szCs w:val="28"/>
        </w:rPr>
        <w:t>3918 E Peach Hollow Circle, Pearland TX</w:t>
      </w:r>
    </w:p>
    <w:p w14:paraId="5B6A6D82" w14:textId="4AEBD87A" w:rsidR="003463D8" w:rsidRDefault="003463D8" w:rsidP="00980EB1">
      <w:pPr>
        <w:pBdr>
          <w:bottom w:val="single" w:sz="6" w:space="4" w:color="2E75B6"/>
        </w:pBdr>
        <w:spacing w:after="200"/>
      </w:pPr>
    </w:p>
    <w:p w14:paraId="1CF7E826" w14:textId="77777777" w:rsidR="003463D8" w:rsidRDefault="00000000">
      <w:pPr>
        <w:pStyle w:val="Heading2"/>
      </w:pPr>
      <w:r>
        <w:t>Major Systems &amp; Improvements</w:t>
      </w:r>
    </w:p>
    <w:p w14:paraId="1F8D8AFC" w14:textId="4395975A" w:rsidR="00C1316E" w:rsidRPr="00C1316E" w:rsidRDefault="00C1316E" w:rsidP="00C1316E"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>Sprinkler System:</w:t>
      </w:r>
      <w:r>
        <w:t xml:space="preserve"> Controller upgraded to remote access (2025)</w:t>
      </w:r>
    </w:p>
    <w:p w14:paraId="0B3557DD" w14:textId="111709E1" w:rsidR="003463D8" w:rsidRDefault="00000000" w:rsidP="00AB1166"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>HVAC:</w:t>
      </w:r>
      <w:r>
        <w:t xml:space="preserve"> </w:t>
      </w:r>
      <w:r w:rsidR="00195474">
        <w:t>High Efficiency</w:t>
      </w:r>
      <w:r>
        <w:t xml:space="preserve"> HVAC unit</w:t>
      </w:r>
      <w:r w:rsidR="00195474">
        <w:t xml:space="preserve"> (2024)</w:t>
      </w:r>
      <w:r w:rsidR="00AB1166">
        <w:t xml:space="preserve"> &amp; NEST s</w:t>
      </w:r>
      <w:r>
        <w:t>mart thermostat</w:t>
      </w:r>
      <w:r w:rsidR="00AB1166">
        <w:t xml:space="preserve"> </w:t>
      </w:r>
      <w:r>
        <w:t>(2024)</w:t>
      </w:r>
    </w:p>
    <w:p w14:paraId="18786A11" w14:textId="77777777" w:rsidR="003463D8" w:rsidRDefault="00000000"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>Fence:</w:t>
      </w:r>
      <w:r>
        <w:t xml:space="preserve"> Fenced backyard (2024)</w:t>
      </w:r>
    </w:p>
    <w:p w14:paraId="5E89CB2A" w14:textId="77777777" w:rsidR="003463D8" w:rsidRDefault="00000000"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>Garage Door:</w:t>
      </w:r>
      <w:r>
        <w:t xml:space="preserve"> Interior bracing and one spring replaced (2024)</w:t>
      </w:r>
    </w:p>
    <w:p w14:paraId="674404EA" w14:textId="77777777" w:rsidR="003463D8" w:rsidRDefault="00000000"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>Driveway:</w:t>
      </w:r>
      <w:r>
        <w:t xml:space="preserve"> Completely replaced (2022)</w:t>
      </w:r>
    </w:p>
    <w:p w14:paraId="377D6C1C" w14:textId="77777777" w:rsidR="003463D8" w:rsidRDefault="00000000"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>Front Walkway:</w:t>
      </w:r>
      <w:r>
        <w:t xml:space="preserve"> Leveled (2022)</w:t>
      </w:r>
    </w:p>
    <w:p w14:paraId="61A9459D" w14:textId="77777777" w:rsidR="003463D8" w:rsidRDefault="00000000"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>Roof:</w:t>
      </w:r>
      <w:r>
        <w:t xml:space="preserve"> 30-year shingle roof installed (2015)</w:t>
      </w:r>
    </w:p>
    <w:p w14:paraId="35E070E7" w14:textId="77777777" w:rsidR="003463D8" w:rsidRDefault="00000000">
      <w:pPr>
        <w:pStyle w:val="Heading2"/>
      </w:pPr>
      <w:r>
        <w:t>Interior Upgrades</w:t>
      </w:r>
    </w:p>
    <w:p w14:paraId="7E5811B9" w14:textId="77777777" w:rsidR="003463D8" w:rsidRDefault="00000000">
      <w:pPr>
        <w:pStyle w:val="ListParagraph"/>
        <w:numPr>
          <w:ilvl w:val="0"/>
          <w:numId w:val="2"/>
        </w:numPr>
        <w:spacing w:after="80"/>
      </w:pPr>
      <w:r>
        <w:t>Automatic blinds on 3 living room windows (2024)</w:t>
      </w:r>
    </w:p>
    <w:p w14:paraId="13ACF52C" w14:textId="77777777" w:rsidR="003463D8" w:rsidRDefault="00000000">
      <w:pPr>
        <w:pStyle w:val="ListParagraph"/>
        <w:numPr>
          <w:ilvl w:val="0"/>
          <w:numId w:val="2"/>
        </w:numPr>
        <w:spacing w:after="80"/>
      </w:pPr>
      <w:r>
        <w:t>Garbage disposal replaced (2022)</w:t>
      </w:r>
    </w:p>
    <w:p w14:paraId="6D466256" w14:textId="77777777" w:rsidR="003463D8" w:rsidRDefault="00000000">
      <w:pPr>
        <w:pStyle w:val="ListParagraph"/>
        <w:numPr>
          <w:ilvl w:val="0"/>
          <w:numId w:val="2"/>
        </w:numPr>
        <w:spacing w:after="80"/>
      </w:pPr>
      <w:r>
        <w:t>Replaced light fixtures inside and outside (2018–2019)</w:t>
      </w:r>
    </w:p>
    <w:p w14:paraId="403776C7" w14:textId="2BDD6453" w:rsidR="003463D8" w:rsidRDefault="00000000">
      <w:pPr>
        <w:pStyle w:val="ListParagraph"/>
        <w:numPr>
          <w:ilvl w:val="0"/>
          <w:numId w:val="2"/>
        </w:numPr>
        <w:spacing w:after="80"/>
      </w:pPr>
      <w:r>
        <w:t>New ceiling fans in living room and front bay window room</w:t>
      </w:r>
      <w:r w:rsidR="008E5601">
        <w:t xml:space="preserve"> (2023)</w:t>
      </w:r>
    </w:p>
    <w:p w14:paraId="2AD47BBF" w14:textId="2FC3220E" w:rsidR="003463D8" w:rsidRDefault="00000000">
      <w:pPr>
        <w:pStyle w:val="ListParagraph"/>
        <w:numPr>
          <w:ilvl w:val="0"/>
          <w:numId w:val="2"/>
        </w:numPr>
        <w:spacing w:after="80"/>
      </w:pPr>
      <w:r>
        <w:t>Plantation shutters throughout</w:t>
      </w:r>
    </w:p>
    <w:p w14:paraId="349C24DB" w14:textId="77777777" w:rsidR="003463D8" w:rsidRDefault="00000000">
      <w:pPr>
        <w:pStyle w:val="Heading2"/>
      </w:pPr>
      <w:r>
        <w:t>Storage &amp; Garage</w:t>
      </w:r>
    </w:p>
    <w:p w14:paraId="653EB08F" w14:textId="77777777" w:rsidR="003463D8" w:rsidRDefault="00000000">
      <w:pPr>
        <w:pStyle w:val="ListParagraph"/>
        <w:numPr>
          <w:ilvl w:val="0"/>
          <w:numId w:val="2"/>
        </w:numPr>
        <w:spacing w:after="80"/>
      </w:pPr>
      <w:r>
        <w:t>Partial decked attic over garage with interior hallway access</w:t>
      </w:r>
    </w:p>
    <w:p w14:paraId="31085756" w14:textId="77777777" w:rsidR="003463D8" w:rsidRDefault="00000000">
      <w:pPr>
        <w:pStyle w:val="ListParagraph"/>
        <w:numPr>
          <w:ilvl w:val="0"/>
          <w:numId w:val="2"/>
        </w:numPr>
        <w:spacing w:after="80"/>
      </w:pPr>
      <w:r>
        <w:t>Large wooden garage shelving stays with home</w:t>
      </w:r>
    </w:p>
    <w:p w14:paraId="280B3B9C" w14:textId="77777777" w:rsidR="003463D8" w:rsidRDefault="00000000">
      <w:pPr>
        <w:pStyle w:val="Heading2"/>
      </w:pPr>
      <w:r>
        <w:t>Inclusions &amp; Exclusions</w:t>
      </w:r>
    </w:p>
    <w:p w14:paraId="51FAA072" w14:textId="77777777" w:rsidR="003463D8" w:rsidRDefault="00000000"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>Stays with home:</w:t>
      </w:r>
      <w:r>
        <w:t xml:space="preserve"> Washer &amp; dryer, garage shelving</w:t>
      </w:r>
    </w:p>
    <w:p w14:paraId="16EA07EA" w14:textId="77777777" w:rsidR="003463D8" w:rsidRDefault="00000000"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>Exclusions:</w:t>
      </w:r>
      <w:r>
        <w:t xml:space="preserve"> Refrigerator, 3 Ring cameras</w:t>
      </w:r>
    </w:p>
    <w:p w14:paraId="0BF6DE7B" w14:textId="77777777" w:rsidR="00521B3B" w:rsidRDefault="00521B3B">
      <w:pPr>
        <w:spacing w:before="400"/>
        <w:jc w:val="center"/>
        <w:rPr>
          <w:i/>
          <w:iCs/>
          <w:color w:val="808080"/>
          <w:sz w:val="18"/>
          <w:szCs w:val="18"/>
        </w:rPr>
      </w:pPr>
    </w:p>
    <w:p w14:paraId="5D313E2D" w14:textId="77777777" w:rsidR="00521B3B" w:rsidRDefault="00521B3B">
      <w:pPr>
        <w:spacing w:before="400"/>
        <w:jc w:val="center"/>
        <w:rPr>
          <w:i/>
          <w:iCs/>
          <w:color w:val="808080"/>
          <w:sz w:val="18"/>
          <w:szCs w:val="18"/>
        </w:rPr>
      </w:pPr>
    </w:p>
    <w:p w14:paraId="26061D03" w14:textId="77777777" w:rsidR="00521B3B" w:rsidRDefault="00521B3B">
      <w:pPr>
        <w:spacing w:before="400"/>
        <w:jc w:val="center"/>
        <w:rPr>
          <w:i/>
          <w:iCs/>
          <w:color w:val="808080"/>
          <w:sz w:val="18"/>
          <w:szCs w:val="18"/>
        </w:rPr>
      </w:pPr>
    </w:p>
    <w:p w14:paraId="65D127AE" w14:textId="77777777" w:rsidR="00521B3B" w:rsidRDefault="00521B3B">
      <w:pPr>
        <w:spacing w:before="400"/>
        <w:jc w:val="center"/>
        <w:rPr>
          <w:i/>
          <w:iCs/>
          <w:color w:val="808080"/>
          <w:sz w:val="18"/>
          <w:szCs w:val="18"/>
        </w:rPr>
      </w:pPr>
    </w:p>
    <w:p w14:paraId="3549468A" w14:textId="77777777" w:rsidR="00521B3B" w:rsidRDefault="00521B3B">
      <w:pPr>
        <w:spacing w:before="400"/>
        <w:jc w:val="center"/>
        <w:rPr>
          <w:i/>
          <w:iCs/>
          <w:color w:val="808080"/>
          <w:sz w:val="18"/>
          <w:szCs w:val="18"/>
        </w:rPr>
      </w:pPr>
    </w:p>
    <w:p w14:paraId="2B3E4EF6" w14:textId="5723EF9A" w:rsidR="003463D8" w:rsidRDefault="00000000">
      <w:pPr>
        <w:spacing w:before="400"/>
        <w:jc w:val="center"/>
      </w:pPr>
      <w:r>
        <w:rPr>
          <w:i/>
          <w:iCs/>
          <w:color w:val="808080"/>
          <w:sz w:val="18"/>
          <w:szCs w:val="18"/>
        </w:rPr>
        <w:t>Buyer to independently verify.</w:t>
      </w:r>
    </w:p>
    <w:sectPr w:rsidR="003463D8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E20F8"/>
    <w:multiLevelType w:val="hybridMultilevel"/>
    <w:tmpl w:val="2884DBE8"/>
    <w:lvl w:ilvl="0" w:tplc="031C821C">
      <w:start w:val="1"/>
      <w:numFmt w:val="bullet"/>
      <w:lvlText w:val="●"/>
      <w:lvlJc w:val="left"/>
      <w:pPr>
        <w:ind w:left="720" w:hanging="360"/>
      </w:pPr>
    </w:lvl>
    <w:lvl w:ilvl="1" w:tplc="F412D850">
      <w:start w:val="1"/>
      <w:numFmt w:val="bullet"/>
      <w:lvlText w:val="○"/>
      <w:lvlJc w:val="left"/>
      <w:pPr>
        <w:ind w:left="1440" w:hanging="360"/>
      </w:pPr>
    </w:lvl>
    <w:lvl w:ilvl="2" w:tplc="041ADBFC">
      <w:start w:val="1"/>
      <w:numFmt w:val="bullet"/>
      <w:lvlText w:val="■"/>
      <w:lvlJc w:val="left"/>
      <w:pPr>
        <w:ind w:left="2160" w:hanging="360"/>
      </w:pPr>
    </w:lvl>
    <w:lvl w:ilvl="3" w:tplc="0838B0D8">
      <w:start w:val="1"/>
      <w:numFmt w:val="bullet"/>
      <w:lvlText w:val="●"/>
      <w:lvlJc w:val="left"/>
      <w:pPr>
        <w:ind w:left="2880" w:hanging="360"/>
      </w:pPr>
    </w:lvl>
    <w:lvl w:ilvl="4" w:tplc="F82678DA">
      <w:start w:val="1"/>
      <w:numFmt w:val="bullet"/>
      <w:lvlText w:val="○"/>
      <w:lvlJc w:val="left"/>
      <w:pPr>
        <w:ind w:left="3600" w:hanging="360"/>
      </w:pPr>
    </w:lvl>
    <w:lvl w:ilvl="5" w:tplc="E41C8EE0">
      <w:start w:val="1"/>
      <w:numFmt w:val="bullet"/>
      <w:lvlText w:val="■"/>
      <w:lvlJc w:val="left"/>
      <w:pPr>
        <w:ind w:left="4320" w:hanging="360"/>
      </w:pPr>
    </w:lvl>
    <w:lvl w:ilvl="6" w:tplc="CC741778">
      <w:start w:val="1"/>
      <w:numFmt w:val="bullet"/>
      <w:lvlText w:val="●"/>
      <w:lvlJc w:val="left"/>
      <w:pPr>
        <w:ind w:left="5040" w:hanging="360"/>
      </w:pPr>
    </w:lvl>
    <w:lvl w:ilvl="7" w:tplc="BC0A65F2">
      <w:start w:val="1"/>
      <w:numFmt w:val="bullet"/>
      <w:lvlText w:val="●"/>
      <w:lvlJc w:val="left"/>
      <w:pPr>
        <w:ind w:left="5760" w:hanging="360"/>
      </w:pPr>
    </w:lvl>
    <w:lvl w:ilvl="8" w:tplc="5746806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2BA3A87"/>
    <w:multiLevelType w:val="hybridMultilevel"/>
    <w:tmpl w:val="0DF6F040"/>
    <w:lvl w:ilvl="0" w:tplc="52BA2D0E">
      <w:start w:val="1"/>
      <w:numFmt w:val="bullet"/>
      <w:lvlText w:val="•"/>
      <w:lvlJc w:val="left"/>
      <w:pPr>
        <w:ind w:left="720" w:hanging="360"/>
      </w:pPr>
    </w:lvl>
    <w:lvl w:ilvl="1" w:tplc="DD8A9ADC">
      <w:numFmt w:val="decimal"/>
      <w:lvlText w:val=""/>
      <w:lvlJc w:val="left"/>
    </w:lvl>
    <w:lvl w:ilvl="2" w:tplc="68E20700">
      <w:numFmt w:val="decimal"/>
      <w:lvlText w:val=""/>
      <w:lvlJc w:val="left"/>
    </w:lvl>
    <w:lvl w:ilvl="3" w:tplc="D5A47930">
      <w:numFmt w:val="decimal"/>
      <w:lvlText w:val=""/>
      <w:lvlJc w:val="left"/>
    </w:lvl>
    <w:lvl w:ilvl="4" w:tplc="B8FA0220">
      <w:numFmt w:val="decimal"/>
      <w:lvlText w:val=""/>
      <w:lvlJc w:val="left"/>
    </w:lvl>
    <w:lvl w:ilvl="5" w:tplc="D4403B9E">
      <w:numFmt w:val="decimal"/>
      <w:lvlText w:val=""/>
      <w:lvlJc w:val="left"/>
    </w:lvl>
    <w:lvl w:ilvl="6" w:tplc="7E76D592">
      <w:numFmt w:val="decimal"/>
      <w:lvlText w:val=""/>
      <w:lvlJc w:val="left"/>
    </w:lvl>
    <w:lvl w:ilvl="7" w:tplc="DFFEB6A0">
      <w:numFmt w:val="decimal"/>
      <w:lvlText w:val=""/>
      <w:lvlJc w:val="left"/>
    </w:lvl>
    <w:lvl w:ilvl="8" w:tplc="A4886CF4">
      <w:numFmt w:val="decimal"/>
      <w:lvlText w:val=""/>
      <w:lvlJc w:val="left"/>
    </w:lvl>
  </w:abstractNum>
  <w:num w:numId="1" w16cid:durableId="1953702461">
    <w:abstractNumId w:val="0"/>
    <w:lvlOverride w:ilvl="0">
      <w:startOverride w:val="1"/>
    </w:lvlOverride>
  </w:num>
  <w:num w:numId="2" w16cid:durableId="12786339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3D8"/>
    <w:rsid w:val="00195474"/>
    <w:rsid w:val="003463D8"/>
    <w:rsid w:val="004D2B00"/>
    <w:rsid w:val="00521B3B"/>
    <w:rsid w:val="0067637F"/>
    <w:rsid w:val="00824AED"/>
    <w:rsid w:val="008E5601"/>
    <w:rsid w:val="00977501"/>
    <w:rsid w:val="00980EB1"/>
    <w:rsid w:val="00AB1166"/>
    <w:rsid w:val="00C1316E"/>
    <w:rsid w:val="00DA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8335A"/>
  <w15:docId w15:val="{3ACA6DD5-B737-4970-A181-351C1D05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after="120"/>
      <w:jc w:val="center"/>
      <w:outlineLvl w:val="0"/>
    </w:pPr>
    <w:rPr>
      <w:b/>
      <w:bCs/>
      <w:color w:val="1F3864"/>
      <w:sz w:val="36"/>
      <w:szCs w:val="36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2E75B6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828</Characters>
  <Application>Microsoft Office Word</Application>
  <DocSecurity>0</DocSecurity>
  <Lines>23</Lines>
  <Paragraphs>26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Kelsey Busby</cp:lastModifiedBy>
  <cp:revision>11</cp:revision>
  <dcterms:created xsi:type="dcterms:W3CDTF">2026-05-16T01:24:00Z</dcterms:created>
  <dcterms:modified xsi:type="dcterms:W3CDTF">2026-05-16T16:39:00Z</dcterms:modified>
</cp:coreProperties>
</file>